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A77" w:rsidRDefault="00CC0A1D">
      <w:pPr>
        <w:pStyle w:val="Tekstpodstawowy"/>
        <w:rPr>
          <w:rFonts w:ascii="Times New Roman"/>
          <w:sz w:val="20"/>
        </w:rPr>
      </w:pPr>
      <w:r>
        <w:rPr>
          <w:noProof/>
          <w:lang w:bidi="ar-SA"/>
        </w:rPr>
        <w:drawing>
          <wp:anchor distT="0" distB="0" distL="0" distR="0" simplePos="0" relativeHeight="268432199" behindDoc="1" locked="0" layoutInCell="1" allowOverlap="1">
            <wp:simplePos x="0" y="0"/>
            <wp:positionH relativeFrom="page">
              <wp:posOffset>873076</wp:posOffset>
            </wp:positionH>
            <wp:positionV relativeFrom="page">
              <wp:posOffset>274254</wp:posOffset>
            </wp:positionV>
            <wp:extent cx="5855551" cy="1010171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55551" cy="101017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50A77" w:rsidRDefault="00650A77">
      <w:pPr>
        <w:pStyle w:val="Tekstpodstawowy"/>
        <w:rPr>
          <w:rFonts w:ascii="Times New Roman"/>
          <w:sz w:val="20"/>
        </w:rPr>
      </w:pPr>
    </w:p>
    <w:p w:rsidR="00650A77" w:rsidRDefault="00650A77">
      <w:pPr>
        <w:pStyle w:val="Tekstpodstawowy"/>
        <w:rPr>
          <w:rFonts w:ascii="Times New Roman"/>
          <w:sz w:val="20"/>
        </w:rPr>
      </w:pPr>
    </w:p>
    <w:p w:rsidR="00650A77" w:rsidRDefault="00650A77">
      <w:pPr>
        <w:pStyle w:val="Tekstpodstawowy"/>
        <w:rPr>
          <w:rFonts w:ascii="Times New Roman"/>
          <w:sz w:val="20"/>
        </w:rPr>
      </w:pPr>
    </w:p>
    <w:p w:rsidR="00650A77" w:rsidRDefault="00650A77">
      <w:pPr>
        <w:pStyle w:val="Tekstpodstawowy"/>
        <w:rPr>
          <w:rFonts w:ascii="Times New Roman"/>
          <w:sz w:val="20"/>
        </w:rPr>
      </w:pPr>
    </w:p>
    <w:p w:rsidR="00650A77" w:rsidRDefault="00650A77">
      <w:pPr>
        <w:pStyle w:val="Tekstpodstawowy"/>
        <w:spacing w:before="6"/>
        <w:rPr>
          <w:rFonts w:ascii="Times New Roman"/>
          <w:sz w:val="25"/>
        </w:rPr>
      </w:pPr>
    </w:p>
    <w:p w:rsidR="00650A77" w:rsidRDefault="00CC0A1D">
      <w:pPr>
        <w:spacing w:before="110"/>
        <w:ind w:left="1582"/>
        <w:rPr>
          <w:b/>
          <w:sz w:val="28"/>
        </w:rPr>
      </w:pPr>
      <w:r>
        <w:rPr>
          <w:b/>
          <w:w w:val="90"/>
          <w:sz w:val="28"/>
        </w:rPr>
        <w:t>„K</w:t>
      </w:r>
      <w:r>
        <w:rPr>
          <w:b/>
          <w:w w:val="90"/>
        </w:rPr>
        <w:t>OMUNIKACJA W ZESPOLE</w:t>
      </w:r>
      <w:r>
        <w:rPr>
          <w:b/>
          <w:w w:val="90"/>
          <w:sz w:val="28"/>
        </w:rPr>
        <w:t xml:space="preserve">, </w:t>
      </w:r>
      <w:r>
        <w:rPr>
          <w:b/>
          <w:w w:val="90"/>
        </w:rPr>
        <w:t>KREATYWNOŚĆ</w:t>
      </w:r>
      <w:r>
        <w:rPr>
          <w:b/>
          <w:w w:val="90"/>
          <w:sz w:val="28"/>
        </w:rPr>
        <w:t xml:space="preserve">, </w:t>
      </w:r>
      <w:r>
        <w:rPr>
          <w:b/>
          <w:w w:val="90"/>
        </w:rPr>
        <w:t>MOTYWACJA</w:t>
      </w:r>
      <w:r>
        <w:rPr>
          <w:b/>
          <w:w w:val="90"/>
          <w:sz w:val="28"/>
        </w:rPr>
        <w:t>”</w:t>
      </w:r>
    </w:p>
    <w:p w:rsidR="00650A77" w:rsidRDefault="00CC0A1D">
      <w:pPr>
        <w:pStyle w:val="Tekstpodstawowy"/>
        <w:spacing w:before="193" w:line="266" w:lineRule="auto"/>
        <w:ind w:left="218"/>
      </w:pPr>
      <w:r>
        <w:rPr>
          <w:b/>
        </w:rPr>
        <w:t xml:space="preserve">Cel szkolenia: </w:t>
      </w:r>
      <w:r>
        <w:t>Podwyższenie kompetencji uczestników szkolenia w zakresie omawianego tematu.</w:t>
      </w:r>
      <w:r>
        <w:rPr>
          <w:spacing w:val="-26"/>
        </w:rPr>
        <w:t xml:space="preserve"> </w:t>
      </w:r>
      <w:r>
        <w:t>Komunikacja</w:t>
      </w:r>
      <w:r>
        <w:rPr>
          <w:spacing w:val="-26"/>
        </w:rPr>
        <w:t xml:space="preserve"> </w:t>
      </w:r>
      <w:r>
        <w:t>w</w:t>
      </w:r>
      <w:r>
        <w:rPr>
          <w:spacing w:val="-27"/>
        </w:rPr>
        <w:t xml:space="preserve"> </w:t>
      </w:r>
      <w:r>
        <w:t>zespole</w:t>
      </w:r>
      <w:r>
        <w:rPr>
          <w:spacing w:val="-26"/>
        </w:rPr>
        <w:t xml:space="preserve"> </w:t>
      </w:r>
      <w:r>
        <w:t>jako</w:t>
      </w:r>
      <w:r>
        <w:rPr>
          <w:spacing w:val="-26"/>
        </w:rPr>
        <w:t xml:space="preserve"> </w:t>
      </w:r>
      <w:r>
        <w:t>jeden</w:t>
      </w:r>
      <w:r>
        <w:rPr>
          <w:spacing w:val="-27"/>
        </w:rPr>
        <w:t xml:space="preserve"> </w:t>
      </w:r>
      <w:r>
        <w:t>z</w:t>
      </w:r>
      <w:r>
        <w:rPr>
          <w:spacing w:val="-25"/>
        </w:rPr>
        <w:t xml:space="preserve"> </w:t>
      </w:r>
      <w:r>
        <w:t>kluczowych</w:t>
      </w:r>
      <w:r>
        <w:rPr>
          <w:spacing w:val="-26"/>
        </w:rPr>
        <w:t xml:space="preserve"> </w:t>
      </w:r>
      <w:r>
        <w:t>elementów</w:t>
      </w:r>
      <w:r>
        <w:rPr>
          <w:spacing w:val="-28"/>
        </w:rPr>
        <w:t xml:space="preserve"> </w:t>
      </w:r>
      <w:r>
        <w:t>sprawnego</w:t>
      </w:r>
      <w:r>
        <w:rPr>
          <w:spacing w:val="-26"/>
        </w:rPr>
        <w:t xml:space="preserve"> </w:t>
      </w:r>
      <w:r>
        <w:t>funkcjonowania firmy.</w:t>
      </w:r>
      <w:r>
        <w:rPr>
          <w:spacing w:val="-22"/>
        </w:rPr>
        <w:t xml:space="preserve"> </w:t>
      </w:r>
      <w:r>
        <w:t>Podział</w:t>
      </w:r>
      <w:r>
        <w:rPr>
          <w:spacing w:val="-22"/>
        </w:rPr>
        <w:t xml:space="preserve"> </w:t>
      </w:r>
      <w:r>
        <w:t>komunikacji</w:t>
      </w:r>
      <w:r>
        <w:rPr>
          <w:spacing w:val="-21"/>
        </w:rPr>
        <w:t xml:space="preserve"> </w:t>
      </w:r>
      <w:r>
        <w:t>na</w:t>
      </w:r>
      <w:r>
        <w:rPr>
          <w:spacing w:val="-22"/>
        </w:rPr>
        <w:t xml:space="preserve"> </w:t>
      </w:r>
      <w:r>
        <w:t>werbalną</w:t>
      </w:r>
      <w:r>
        <w:rPr>
          <w:spacing w:val="-22"/>
        </w:rPr>
        <w:t xml:space="preserve"> </w:t>
      </w:r>
      <w:r>
        <w:t>i</w:t>
      </w:r>
      <w:r>
        <w:rPr>
          <w:spacing w:val="9"/>
        </w:rPr>
        <w:t xml:space="preserve"> </w:t>
      </w:r>
      <w:r>
        <w:t>niewerbalną,</w:t>
      </w:r>
      <w:r>
        <w:rPr>
          <w:spacing w:val="-21"/>
        </w:rPr>
        <w:t xml:space="preserve"> </w:t>
      </w:r>
      <w:r>
        <w:t>usprawnienie</w:t>
      </w:r>
      <w:r>
        <w:rPr>
          <w:spacing w:val="-22"/>
        </w:rPr>
        <w:t xml:space="preserve"> </w:t>
      </w:r>
      <w:r>
        <w:t>komunikacji</w:t>
      </w:r>
      <w:r>
        <w:rPr>
          <w:spacing w:val="-21"/>
        </w:rPr>
        <w:t xml:space="preserve"> </w:t>
      </w:r>
      <w:r>
        <w:t>i</w:t>
      </w:r>
      <w:r>
        <w:rPr>
          <w:spacing w:val="-21"/>
        </w:rPr>
        <w:t xml:space="preserve"> </w:t>
      </w:r>
      <w:r>
        <w:t>przepływu informacji.</w:t>
      </w:r>
      <w:r>
        <w:rPr>
          <w:spacing w:val="-18"/>
        </w:rPr>
        <w:t xml:space="preserve"> </w:t>
      </w:r>
      <w:r>
        <w:t>Rozwijanie</w:t>
      </w:r>
      <w:r>
        <w:rPr>
          <w:spacing w:val="-18"/>
        </w:rPr>
        <w:t xml:space="preserve"> </w:t>
      </w:r>
      <w:r>
        <w:t>własnego</w:t>
      </w:r>
      <w:r>
        <w:rPr>
          <w:spacing w:val="-17"/>
        </w:rPr>
        <w:t xml:space="preserve"> </w:t>
      </w:r>
      <w:r>
        <w:t>potencjału,</w:t>
      </w:r>
      <w:r>
        <w:rPr>
          <w:spacing w:val="-17"/>
        </w:rPr>
        <w:t xml:space="preserve"> </w:t>
      </w:r>
      <w:proofErr w:type="spellStart"/>
      <w:r>
        <w:t>automotywacja</w:t>
      </w:r>
      <w:proofErr w:type="spellEnd"/>
      <w:r>
        <w:rPr>
          <w:spacing w:val="-18"/>
        </w:rPr>
        <w:t xml:space="preserve"> </w:t>
      </w:r>
      <w:r>
        <w:t>i</w:t>
      </w:r>
      <w:r>
        <w:rPr>
          <w:spacing w:val="-19"/>
        </w:rPr>
        <w:t xml:space="preserve"> </w:t>
      </w:r>
      <w:r>
        <w:t>motywowanie</w:t>
      </w:r>
      <w:r>
        <w:rPr>
          <w:spacing w:val="-20"/>
        </w:rPr>
        <w:t xml:space="preserve"> </w:t>
      </w:r>
      <w:r>
        <w:t>pracowników.</w:t>
      </w:r>
    </w:p>
    <w:p w:rsidR="00650A77" w:rsidRDefault="00CC0A1D">
      <w:pPr>
        <w:pStyle w:val="Tekstpodstawowy"/>
        <w:spacing w:before="4"/>
        <w:ind w:left="218"/>
      </w:pPr>
      <w:r>
        <w:t>Rozwijanie kreatywności.</w:t>
      </w:r>
    </w:p>
    <w:p w:rsidR="00650A77" w:rsidRDefault="00CC0A1D">
      <w:pPr>
        <w:pStyle w:val="Tekstpodstawowy"/>
        <w:spacing w:before="189"/>
        <w:ind w:left="218"/>
      </w:pPr>
      <w:r>
        <w:rPr>
          <w:b/>
        </w:rPr>
        <w:t xml:space="preserve">Materiały: </w:t>
      </w:r>
      <w:r>
        <w:t xml:space="preserve">komputer, projektor, </w:t>
      </w:r>
      <w:proofErr w:type="spellStart"/>
      <w:r>
        <w:t>flipchart</w:t>
      </w:r>
      <w:proofErr w:type="spellEnd"/>
      <w:r>
        <w:t>, filmy video, ćwiczenia drukowane.</w:t>
      </w:r>
    </w:p>
    <w:p w:rsidR="00650A77" w:rsidRDefault="00CC0A1D">
      <w:pPr>
        <w:pStyle w:val="Tekstpodstawowy"/>
        <w:spacing w:before="189" w:line="268" w:lineRule="auto"/>
        <w:ind w:left="218" w:right="898"/>
      </w:pPr>
      <w:r>
        <w:rPr>
          <w:b/>
        </w:rPr>
        <w:t>Metody:</w:t>
      </w:r>
      <w:r>
        <w:rPr>
          <w:b/>
          <w:spacing w:val="-6"/>
        </w:rPr>
        <w:t xml:space="preserve"> </w:t>
      </w:r>
      <w:r>
        <w:t>zajęcia</w:t>
      </w:r>
      <w:r>
        <w:rPr>
          <w:spacing w:val="-28"/>
        </w:rPr>
        <w:t xml:space="preserve"> </w:t>
      </w:r>
      <w:r>
        <w:t>prowadzone</w:t>
      </w:r>
      <w:r>
        <w:rPr>
          <w:spacing w:val="-28"/>
        </w:rPr>
        <w:t xml:space="preserve"> </w:t>
      </w:r>
      <w:r>
        <w:t>metodą</w:t>
      </w:r>
      <w:r>
        <w:rPr>
          <w:spacing w:val="-28"/>
        </w:rPr>
        <w:t xml:space="preserve"> </w:t>
      </w:r>
      <w:r>
        <w:t>warsztatową,</w:t>
      </w:r>
      <w:r>
        <w:rPr>
          <w:spacing w:val="-29"/>
        </w:rPr>
        <w:t xml:space="preserve"> </w:t>
      </w:r>
      <w:r>
        <w:t>z</w:t>
      </w:r>
      <w:r>
        <w:rPr>
          <w:spacing w:val="-28"/>
        </w:rPr>
        <w:t xml:space="preserve"> </w:t>
      </w:r>
      <w:r>
        <w:t>dużą</w:t>
      </w:r>
      <w:r>
        <w:rPr>
          <w:spacing w:val="-28"/>
        </w:rPr>
        <w:t xml:space="preserve"> </w:t>
      </w:r>
      <w:r>
        <w:t>ilością</w:t>
      </w:r>
      <w:r>
        <w:rPr>
          <w:spacing w:val="-28"/>
        </w:rPr>
        <w:t xml:space="preserve"> </w:t>
      </w:r>
      <w:r>
        <w:t>ćwiczeń</w:t>
      </w:r>
      <w:r>
        <w:rPr>
          <w:spacing w:val="-29"/>
        </w:rPr>
        <w:t xml:space="preserve"> </w:t>
      </w:r>
      <w:r>
        <w:t>obrazujących omawiane</w:t>
      </w:r>
      <w:r>
        <w:rPr>
          <w:spacing w:val="-7"/>
        </w:rPr>
        <w:t xml:space="preserve"> </w:t>
      </w:r>
      <w:r>
        <w:t>zagadnienia.</w:t>
      </w:r>
    </w:p>
    <w:p w:rsidR="00203FAE" w:rsidRDefault="00203FAE">
      <w:pPr>
        <w:pStyle w:val="Tekstpodstawowy"/>
        <w:spacing w:before="189" w:line="268" w:lineRule="auto"/>
        <w:ind w:left="218" w:right="898"/>
      </w:pPr>
      <w:r>
        <w:rPr>
          <w:b/>
        </w:rPr>
        <w:t>Termin:</w:t>
      </w:r>
      <w:r>
        <w:t xml:space="preserve"> 14.05.2019</w:t>
      </w:r>
    </w:p>
    <w:p w:rsidR="00650A77" w:rsidRDefault="00CC0A1D">
      <w:pPr>
        <w:spacing w:before="156"/>
        <w:ind w:left="218"/>
      </w:pPr>
      <w:r>
        <w:rPr>
          <w:b/>
        </w:rPr>
        <w:t xml:space="preserve">Czas: </w:t>
      </w:r>
      <w:r>
        <w:rPr>
          <w:color w:val="212121"/>
        </w:rPr>
        <w:t>8 godzin.</w:t>
      </w:r>
    </w:p>
    <w:p w:rsidR="00650A77" w:rsidRDefault="00650A77">
      <w:pPr>
        <w:spacing w:before="3"/>
        <w:rPr>
          <w:sz w:val="16"/>
        </w:rPr>
      </w:pPr>
    </w:p>
    <w:tbl>
      <w:tblPr>
        <w:tblStyle w:val="TableNormal"/>
        <w:tblW w:w="9577" w:type="dxa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03"/>
        <w:gridCol w:w="1418"/>
        <w:gridCol w:w="1456"/>
      </w:tblGrid>
      <w:tr w:rsidR="00712D55" w:rsidTr="00712D55">
        <w:trPr>
          <w:trHeight w:val="849"/>
        </w:trPr>
        <w:tc>
          <w:tcPr>
            <w:tcW w:w="6703" w:type="dxa"/>
          </w:tcPr>
          <w:p w:rsidR="00712D55" w:rsidRDefault="00712D55" w:rsidP="00D7596A">
            <w:pPr>
              <w:pStyle w:val="TableParagraph"/>
              <w:ind w:left="2876" w:right="2835" w:firstLine="0"/>
              <w:jc w:val="center"/>
              <w:rPr>
                <w:b/>
              </w:rPr>
            </w:pPr>
            <w:r>
              <w:rPr>
                <w:b/>
                <w:color w:val="212121"/>
                <w:w w:val="95"/>
              </w:rPr>
              <w:t>TEMAT</w:t>
            </w:r>
          </w:p>
        </w:tc>
        <w:tc>
          <w:tcPr>
            <w:tcW w:w="1418" w:type="dxa"/>
          </w:tcPr>
          <w:p w:rsidR="00712D55" w:rsidRDefault="00712D55" w:rsidP="00712D55">
            <w:pPr>
              <w:pStyle w:val="TableParagraph"/>
              <w:spacing w:line="247" w:lineRule="auto"/>
              <w:ind w:left="180" w:firstLine="0"/>
              <w:rPr>
                <w:b/>
              </w:rPr>
            </w:pPr>
            <w:r>
              <w:rPr>
                <w:b/>
                <w:color w:val="212121"/>
                <w:w w:val="80"/>
              </w:rPr>
              <w:t xml:space="preserve">ILOŚC GODZIN </w:t>
            </w:r>
            <w:r>
              <w:rPr>
                <w:b/>
                <w:color w:val="212121"/>
                <w:w w:val="90"/>
              </w:rPr>
              <w:t>OGÓŁEM</w:t>
            </w:r>
          </w:p>
        </w:tc>
        <w:tc>
          <w:tcPr>
            <w:tcW w:w="1456" w:type="dxa"/>
          </w:tcPr>
          <w:p w:rsidR="00712D55" w:rsidRDefault="00712D55" w:rsidP="00712D55">
            <w:pPr>
              <w:pStyle w:val="TableParagraph"/>
              <w:spacing w:line="247" w:lineRule="auto"/>
              <w:ind w:left="142" w:firstLine="0"/>
              <w:rPr>
                <w:b/>
                <w:color w:val="212121"/>
                <w:w w:val="80"/>
              </w:rPr>
            </w:pPr>
            <w:r>
              <w:rPr>
                <w:b/>
                <w:color w:val="212121"/>
                <w:w w:val="80"/>
              </w:rPr>
              <w:t>CZAS TRWANIA</w:t>
            </w:r>
          </w:p>
        </w:tc>
      </w:tr>
      <w:tr w:rsidR="00712D55" w:rsidTr="00712D55">
        <w:trPr>
          <w:trHeight w:val="1031"/>
        </w:trPr>
        <w:tc>
          <w:tcPr>
            <w:tcW w:w="6703" w:type="dxa"/>
          </w:tcPr>
          <w:p w:rsidR="00712D55" w:rsidRPr="00D7596A" w:rsidRDefault="00712D55">
            <w:pPr>
              <w:pStyle w:val="TableParagraph"/>
              <w:ind w:left="107" w:firstLine="0"/>
            </w:pPr>
            <w:r w:rsidRPr="00D7596A">
              <w:rPr>
                <w:color w:val="212121"/>
              </w:rPr>
              <w:t>Przywitanie z uczestnikami, omówienie tematu szkolenia.</w:t>
            </w:r>
          </w:p>
          <w:p w:rsidR="00712D55" w:rsidRPr="00D7596A" w:rsidRDefault="00712D55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</w:tabs>
              <w:spacing w:before="9"/>
            </w:pPr>
            <w:r w:rsidRPr="00D7596A">
              <w:rPr>
                <w:color w:val="212121"/>
              </w:rPr>
              <w:t>Test</w:t>
            </w:r>
            <w:r w:rsidRPr="00D7596A">
              <w:rPr>
                <w:color w:val="212121"/>
                <w:spacing w:val="-10"/>
              </w:rPr>
              <w:t xml:space="preserve"> </w:t>
            </w:r>
            <w:r w:rsidRPr="00D7596A">
              <w:rPr>
                <w:color w:val="212121"/>
              </w:rPr>
              <w:t>wiedzy</w:t>
            </w:r>
          </w:p>
          <w:p w:rsidR="00712D55" w:rsidRPr="00D7596A" w:rsidRDefault="00712D55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</w:tabs>
            </w:pPr>
            <w:r w:rsidRPr="00D7596A">
              <w:rPr>
                <w:color w:val="212121"/>
              </w:rPr>
              <w:t>Ważne</w:t>
            </w:r>
            <w:r w:rsidRPr="00D7596A">
              <w:rPr>
                <w:color w:val="212121"/>
                <w:spacing w:val="-10"/>
              </w:rPr>
              <w:t xml:space="preserve"> </w:t>
            </w:r>
            <w:r w:rsidRPr="00D7596A">
              <w:rPr>
                <w:color w:val="212121"/>
              </w:rPr>
              <w:t>pojęcia</w:t>
            </w:r>
          </w:p>
          <w:p w:rsidR="00712D55" w:rsidRDefault="00712D55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</w:tabs>
              <w:spacing w:before="9" w:line="230" w:lineRule="exact"/>
              <w:rPr>
                <w:b/>
              </w:rPr>
            </w:pPr>
            <w:r w:rsidRPr="00D7596A">
              <w:rPr>
                <w:color w:val="212121"/>
              </w:rPr>
              <w:t>Właściciel</w:t>
            </w:r>
            <w:r w:rsidRPr="00D7596A">
              <w:rPr>
                <w:color w:val="212121"/>
                <w:spacing w:val="-23"/>
              </w:rPr>
              <w:t xml:space="preserve"> </w:t>
            </w:r>
            <w:r w:rsidRPr="00D7596A">
              <w:rPr>
                <w:color w:val="212121"/>
              </w:rPr>
              <w:t>firmy,</w:t>
            </w:r>
            <w:r w:rsidRPr="00D7596A">
              <w:rPr>
                <w:color w:val="212121"/>
                <w:spacing w:val="-21"/>
              </w:rPr>
              <w:t xml:space="preserve"> </w:t>
            </w:r>
            <w:r w:rsidRPr="00D7596A">
              <w:rPr>
                <w:color w:val="212121"/>
              </w:rPr>
              <w:t>kadra,</w:t>
            </w:r>
            <w:r w:rsidRPr="00D7596A">
              <w:rPr>
                <w:color w:val="212121"/>
                <w:spacing w:val="-22"/>
              </w:rPr>
              <w:t xml:space="preserve"> </w:t>
            </w:r>
            <w:r w:rsidRPr="00D7596A">
              <w:rPr>
                <w:color w:val="212121"/>
              </w:rPr>
              <w:t>pracownicy,</w:t>
            </w:r>
            <w:r w:rsidRPr="00D7596A">
              <w:rPr>
                <w:color w:val="212121"/>
                <w:spacing w:val="-22"/>
              </w:rPr>
              <w:t xml:space="preserve"> </w:t>
            </w:r>
            <w:r w:rsidRPr="00D7596A">
              <w:rPr>
                <w:color w:val="212121"/>
              </w:rPr>
              <w:t>klienci</w:t>
            </w:r>
          </w:p>
        </w:tc>
        <w:tc>
          <w:tcPr>
            <w:tcW w:w="1418" w:type="dxa"/>
          </w:tcPr>
          <w:p w:rsidR="00712D55" w:rsidRDefault="00712D55">
            <w:pPr>
              <w:pStyle w:val="TableParagraph"/>
              <w:ind w:left="107" w:firstLine="0"/>
              <w:rPr>
                <w:b/>
              </w:rPr>
            </w:pPr>
            <w:r>
              <w:rPr>
                <w:b/>
                <w:color w:val="212121"/>
                <w:w w:val="121"/>
              </w:rPr>
              <w:t>1</w:t>
            </w:r>
          </w:p>
        </w:tc>
        <w:tc>
          <w:tcPr>
            <w:tcW w:w="1456" w:type="dxa"/>
          </w:tcPr>
          <w:p w:rsidR="00712D55" w:rsidRDefault="00712D55" w:rsidP="00712D55">
            <w:pPr>
              <w:pStyle w:val="TableParagraph"/>
              <w:ind w:left="107" w:firstLine="0"/>
              <w:rPr>
                <w:b/>
                <w:color w:val="212121"/>
                <w:w w:val="121"/>
              </w:rPr>
            </w:pPr>
            <w:r>
              <w:rPr>
                <w:rFonts w:ascii="Times New Roman" w:eastAsia="Times New Roman" w:hAnsi="Times New Roman"/>
                <w:bCs/>
              </w:rPr>
              <w:t>8:00-09:00</w:t>
            </w:r>
          </w:p>
        </w:tc>
      </w:tr>
      <w:tr w:rsidR="00AB3402" w:rsidTr="0090107B">
        <w:trPr>
          <w:trHeight w:val="402"/>
        </w:trPr>
        <w:tc>
          <w:tcPr>
            <w:tcW w:w="9577" w:type="dxa"/>
            <w:gridSpan w:val="3"/>
          </w:tcPr>
          <w:p w:rsidR="00AB3402" w:rsidRDefault="00AB3402" w:rsidP="00AB3402">
            <w:pPr>
              <w:pStyle w:val="TableParagraph"/>
              <w:ind w:left="107" w:firstLine="0"/>
              <w:jc w:val="center"/>
              <w:rPr>
                <w:rFonts w:ascii="Times New Roman" w:eastAsia="Times New Roman" w:hAnsi="Times New Roman"/>
                <w:bCs/>
              </w:rPr>
            </w:pPr>
            <w:r w:rsidRPr="00712D55">
              <w:rPr>
                <w:b/>
                <w:color w:val="212121"/>
                <w:w w:val="95"/>
                <w:sz w:val="24"/>
              </w:rPr>
              <w:t xml:space="preserve">Przerwa </w:t>
            </w:r>
            <w:r>
              <w:rPr>
                <w:b/>
                <w:color w:val="212121"/>
                <w:w w:val="95"/>
                <w:sz w:val="24"/>
              </w:rPr>
              <w:t>kawowa około godz. 10:00 – 10:10</w:t>
            </w:r>
          </w:p>
        </w:tc>
      </w:tr>
      <w:tr w:rsidR="00712D55" w:rsidTr="00712D55">
        <w:trPr>
          <w:trHeight w:val="1392"/>
        </w:trPr>
        <w:tc>
          <w:tcPr>
            <w:tcW w:w="6703" w:type="dxa"/>
          </w:tcPr>
          <w:p w:rsidR="00712D55" w:rsidRPr="00D7596A" w:rsidRDefault="00712D55">
            <w:pPr>
              <w:pStyle w:val="TableParagraph"/>
              <w:spacing w:before="4"/>
              <w:ind w:left="107" w:firstLine="0"/>
            </w:pPr>
            <w:r w:rsidRPr="00D7596A">
              <w:rPr>
                <w:color w:val="212121"/>
              </w:rPr>
              <w:t>Komunikacja w zespole.</w:t>
            </w:r>
          </w:p>
          <w:p w:rsidR="00712D55" w:rsidRPr="00D7596A" w:rsidRDefault="00712D55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before="29"/>
            </w:pPr>
            <w:r w:rsidRPr="00D7596A">
              <w:rPr>
                <w:color w:val="212121"/>
                <w:w w:val="95"/>
              </w:rPr>
              <w:t>Obszary</w:t>
            </w:r>
            <w:r w:rsidRPr="00D7596A">
              <w:rPr>
                <w:color w:val="212121"/>
                <w:spacing w:val="-24"/>
                <w:w w:val="95"/>
              </w:rPr>
              <w:t xml:space="preserve"> </w:t>
            </w:r>
            <w:r w:rsidRPr="00D7596A">
              <w:rPr>
                <w:color w:val="212121"/>
                <w:w w:val="95"/>
              </w:rPr>
              <w:t>i</w:t>
            </w:r>
            <w:r w:rsidRPr="00D7596A">
              <w:rPr>
                <w:color w:val="212121"/>
                <w:spacing w:val="-23"/>
                <w:w w:val="95"/>
              </w:rPr>
              <w:t xml:space="preserve"> </w:t>
            </w:r>
            <w:r w:rsidRPr="00D7596A">
              <w:rPr>
                <w:color w:val="212121"/>
                <w:w w:val="95"/>
              </w:rPr>
              <w:t>narzędzia</w:t>
            </w:r>
            <w:r w:rsidRPr="00D7596A">
              <w:rPr>
                <w:color w:val="212121"/>
                <w:spacing w:val="-23"/>
                <w:w w:val="95"/>
              </w:rPr>
              <w:t xml:space="preserve"> </w:t>
            </w:r>
            <w:r w:rsidRPr="00D7596A">
              <w:rPr>
                <w:color w:val="212121"/>
                <w:w w:val="95"/>
              </w:rPr>
              <w:t>komunikacji</w:t>
            </w:r>
            <w:r w:rsidRPr="00D7596A">
              <w:rPr>
                <w:color w:val="212121"/>
                <w:spacing w:val="-23"/>
                <w:w w:val="95"/>
              </w:rPr>
              <w:t xml:space="preserve"> </w:t>
            </w:r>
            <w:r w:rsidRPr="00D7596A">
              <w:rPr>
                <w:color w:val="212121"/>
                <w:w w:val="95"/>
              </w:rPr>
              <w:t>w</w:t>
            </w:r>
            <w:r w:rsidRPr="00D7596A">
              <w:rPr>
                <w:color w:val="212121"/>
                <w:spacing w:val="-24"/>
                <w:w w:val="95"/>
              </w:rPr>
              <w:t xml:space="preserve"> </w:t>
            </w:r>
            <w:r w:rsidRPr="00D7596A">
              <w:rPr>
                <w:color w:val="212121"/>
                <w:w w:val="95"/>
              </w:rPr>
              <w:t>nowoczesnej</w:t>
            </w:r>
            <w:r w:rsidRPr="00D7596A">
              <w:rPr>
                <w:color w:val="212121"/>
                <w:spacing w:val="-22"/>
                <w:w w:val="95"/>
              </w:rPr>
              <w:t xml:space="preserve"> </w:t>
            </w:r>
            <w:r w:rsidRPr="00D7596A">
              <w:rPr>
                <w:color w:val="212121"/>
                <w:w w:val="95"/>
              </w:rPr>
              <w:t>firmie</w:t>
            </w:r>
          </w:p>
          <w:p w:rsidR="00712D55" w:rsidRPr="00D7596A" w:rsidRDefault="00712D55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before="28"/>
            </w:pPr>
            <w:r w:rsidRPr="00D7596A">
              <w:rPr>
                <w:color w:val="212121"/>
              </w:rPr>
              <w:t>Komunikacja</w:t>
            </w:r>
            <w:r w:rsidRPr="00D7596A">
              <w:rPr>
                <w:color w:val="212121"/>
                <w:spacing w:val="-17"/>
              </w:rPr>
              <w:t xml:space="preserve"> </w:t>
            </w:r>
            <w:r w:rsidRPr="00D7596A">
              <w:rPr>
                <w:color w:val="212121"/>
              </w:rPr>
              <w:t>werbalna</w:t>
            </w:r>
            <w:r w:rsidRPr="00D7596A">
              <w:rPr>
                <w:color w:val="212121"/>
                <w:spacing w:val="-17"/>
              </w:rPr>
              <w:t xml:space="preserve"> </w:t>
            </w:r>
            <w:r w:rsidRPr="00D7596A">
              <w:rPr>
                <w:color w:val="212121"/>
              </w:rPr>
              <w:t>i</w:t>
            </w:r>
            <w:r w:rsidRPr="00D7596A">
              <w:rPr>
                <w:color w:val="212121"/>
                <w:spacing w:val="-16"/>
              </w:rPr>
              <w:t xml:space="preserve"> </w:t>
            </w:r>
            <w:r w:rsidRPr="00D7596A">
              <w:rPr>
                <w:color w:val="212121"/>
              </w:rPr>
              <w:t>niewerbalna</w:t>
            </w:r>
          </w:p>
          <w:p w:rsidR="00712D55" w:rsidRPr="00D7596A" w:rsidRDefault="00712D55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before="29"/>
            </w:pPr>
            <w:r w:rsidRPr="00D7596A">
              <w:rPr>
                <w:color w:val="212121"/>
              </w:rPr>
              <w:t>Bariery</w:t>
            </w:r>
            <w:r w:rsidRPr="00D7596A">
              <w:rPr>
                <w:color w:val="212121"/>
                <w:spacing w:val="-23"/>
              </w:rPr>
              <w:t xml:space="preserve"> </w:t>
            </w:r>
            <w:r w:rsidRPr="00D7596A">
              <w:rPr>
                <w:color w:val="212121"/>
              </w:rPr>
              <w:t>komunikacyjne,</w:t>
            </w:r>
            <w:r w:rsidRPr="00D7596A">
              <w:rPr>
                <w:color w:val="212121"/>
                <w:spacing w:val="-24"/>
              </w:rPr>
              <w:t xml:space="preserve"> </w:t>
            </w:r>
            <w:r w:rsidRPr="00D7596A">
              <w:rPr>
                <w:color w:val="212121"/>
              </w:rPr>
              <w:t>eliminowanie</w:t>
            </w:r>
            <w:r w:rsidRPr="00D7596A">
              <w:rPr>
                <w:color w:val="212121"/>
                <w:spacing w:val="-22"/>
              </w:rPr>
              <w:t xml:space="preserve"> </w:t>
            </w:r>
            <w:r w:rsidRPr="00D7596A">
              <w:rPr>
                <w:color w:val="212121"/>
              </w:rPr>
              <w:t>barier</w:t>
            </w:r>
          </w:p>
          <w:p w:rsidR="00712D55" w:rsidRDefault="00712D55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before="28"/>
              <w:rPr>
                <w:b/>
              </w:rPr>
            </w:pPr>
            <w:r w:rsidRPr="00D7596A">
              <w:rPr>
                <w:color w:val="212121"/>
              </w:rPr>
              <w:t>Usprawnianie</w:t>
            </w:r>
            <w:r w:rsidRPr="00D7596A">
              <w:rPr>
                <w:color w:val="212121"/>
                <w:spacing w:val="-13"/>
              </w:rPr>
              <w:t xml:space="preserve"> </w:t>
            </w:r>
            <w:r w:rsidRPr="00D7596A">
              <w:rPr>
                <w:color w:val="212121"/>
              </w:rPr>
              <w:t>komunikacji</w:t>
            </w:r>
          </w:p>
        </w:tc>
        <w:tc>
          <w:tcPr>
            <w:tcW w:w="1418" w:type="dxa"/>
          </w:tcPr>
          <w:p w:rsidR="00712D55" w:rsidRDefault="00712D55">
            <w:pPr>
              <w:pStyle w:val="TableParagraph"/>
              <w:ind w:left="107" w:firstLine="0"/>
              <w:rPr>
                <w:b/>
              </w:rPr>
            </w:pPr>
            <w:r>
              <w:rPr>
                <w:b/>
                <w:color w:val="212121"/>
                <w:w w:val="95"/>
              </w:rPr>
              <w:t>3</w:t>
            </w:r>
          </w:p>
        </w:tc>
        <w:tc>
          <w:tcPr>
            <w:tcW w:w="1456" w:type="dxa"/>
          </w:tcPr>
          <w:p w:rsidR="00712D55" w:rsidRPr="00712D55" w:rsidRDefault="00712D55">
            <w:pPr>
              <w:pStyle w:val="TableParagraph"/>
              <w:ind w:left="107" w:firstLine="0"/>
              <w:rPr>
                <w:color w:val="212121"/>
                <w:w w:val="95"/>
              </w:rPr>
            </w:pPr>
            <w:r w:rsidRPr="00712D55">
              <w:rPr>
                <w:color w:val="212121"/>
                <w:w w:val="95"/>
              </w:rPr>
              <w:t xml:space="preserve">09:00- 12:10 </w:t>
            </w:r>
          </w:p>
        </w:tc>
      </w:tr>
      <w:tr w:rsidR="00712D55" w:rsidTr="00712D55">
        <w:trPr>
          <w:trHeight w:val="409"/>
        </w:trPr>
        <w:tc>
          <w:tcPr>
            <w:tcW w:w="9577" w:type="dxa"/>
            <w:gridSpan w:val="3"/>
          </w:tcPr>
          <w:p w:rsidR="00712D55" w:rsidRPr="00712D55" w:rsidRDefault="00712D55" w:rsidP="00712D55">
            <w:pPr>
              <w:pStyle w:val="TableParagraph"/>
              <w:ind w:left="107" w:firstLine="0"/>
              <w:jc w:val="center"/>
              <w:rPr>
                <w:b/>
                <w:color w:val="212121"/>
                <w:w w:val="95"/>
              </w:rPr>
            </w:pPr>
            <w:r w:rsidRPr="00712D55">
              <w:rPr>
                <w:b/>
                <w:color w:val="212121"/>
                <w:w w:val="95"/>
                <w:sz w:val="24"/>
              </w:rPr>
              <w:t>Przerwa obiadowa</w:t>
            </w:r>
          </w:p>
        </w:tc>
      </w:tr>
      <w:tr w:rsidR="00712D55" w:rsidTr="00712D55">
        <w:trPr>
          <w:trHeight w:val="1290"/>
        </w:trPr>
        <w:tc>
          <w:tcPr>
            <w:tcW w:w="6703" w:type="dxa"/>
          </w:tcPr>
          <w:p w:rsidR="00712D55" w:rsidRPr="00D7596A" w:rsidRDefault="00712D55">
            <w:pPr>
              <w:pStyle w:val="TableParagraph"/>
              <w:spacing w:line="249" w:lineRule="auto"/>
              <w:ind w:left="107" w:firstLine="0"/>
            </w:pPr>
            <w:r w:rsidRPr="00D7596A">
              <w:rPr>
                <w:color w:val="212121"/>
                <w:w w:val="90"/>
              </w:rPr>
              <w:t xml:space="preserve">Rozwijanie obszarów związanych z </w:t>
            </w:r>
            <w:proofErr w:type="spellStart"/>
            <w:r w:rsidRPr="00D7596A">
              <w:rPr>
                <w:color w:val="212121"/>
                <w:w w:val="90"/>
              </w:rPr>
              <w:t>automotywacją</w:t>
            </w:r>
            <w:proofErr w:type="spellEnd"/>
            <w:r w:rsidRPr="00D7596A">
              <w:rPr>
                <w:color w:val="212121"/>
                <w:w w:val="90"/>
              </w:rPr>
              <w:t xml:space="preserve"> i </w:t>
            </w:r>
            <w:r w:rsidRPr="00D7596A">
              <w:rPr>
                <w:color w:val="212121"/>
              </w:rPr>
              <w:t>motywowaniem innych</w:t>
            </w:r>
          </w:p>
          <w:p w:rsidR="00712D55" w:rsidRPr="00D7596A" w:rsidRDefault="00712D55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spacing w:before="0" w:line="246" w:lineRule="exact"/>
            </w:pPr>
            <w:r w:rsidRPr="00D7596A">
              <w:rPr>
                <w:color w:val="212121"/>
              </w:rPr>
              <w:t>Motywacja</w:t>
            </w:r>
          </w:p>
          <w:p w:rsidR="00712D55" w:rsidRPr="00D7596A" w:rsidRDefault="00712D55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spacing w:before="9"/>
            </w:pPr>
            <w:r w:rsidRPr="00D7596A">
              <w:rPr>
                <w:color w:val="212121"/>
                <w:w w:val="95"/>
              </w:rPr>
              <w:t>Sposoby</w:t>
            </w:r>
            <w:r w:rsidRPr="00D7596A">
              <w:rPr>
                <w:color w:val="212121"/>
                <w:spacing w:val="-24"/>
                <w:w w:val="95"/>
              </w:rPr>
              <w:t xml:space="preserve"> </w:t>
            </w:r>
            <w:proofErr w:type="spellStart"/>
            <w:r w:rsidRPr="00D7596A">
              <w:rPr>
                <w:color w:val="212121"/>
                <w:w w:val="95"/>
              </w:rPr>
              <w:t>automotywacji</w:t>
            </w:r>
            <w:proofErr w:type="spellEnd"/>
            <w:r w:rsidRPr="00D7596A">
              <w:rPr>
                <w:color w:val="212121"/>
                <w:w w:val="95"/>
              </w:rPr>
              <w:t>,</w:t>
            </w:r>
            <w:r w:rsidRPr="00D7596A">
              <w:rPr>
                <w:color w:val="212121"/>
                <w:spacing w:val="-25"/>
                <w:w w:val="95"/>
              </w:rPr>
              <w:t xml:space="preserve"> </w:t>
            </w:r>
            <w:r w:rsidRPr="00D7596A">
              <w:rPr>
                <w:color w:val="212121"/>
                <w:w w:val="95"/>
              </w:rPr>
              <w:t>wyznaczania</w:t>
            </w:r>
            <w:r w:rsidRPr="00D7596A">
              <w:rPr>
                <w:color w:val="212121"/>
                <w:spacing w:val="-25"/>
                <w:w w:val="95"/>
              </w:rPr>
              <w:t xml:space="preserve"> </w:t>
            </w:r>
            <w:r w:rsidRPr="00D7596A">
              <w:rPr>
                <w:color w:val="212121"/>
                <w:w w:val="95"/>
              </w:rPr>
              <w:t>i</w:t>
            </w:r>
            <w:r w:rsidRPr="00D7596A">
              <w:rPr>
                <w:color w:val="212121"/>
                <w:spacing w:val="-24"/>
                <w:w w:val="95"/>
              </w:rPr>
              <w:t xml:space="preserve"> </w:t>
            </w:r>
            <w:r w:rsidRPr="00D7596A">
              <w:rPr>
                <w:color w:val="212121"/>
                <w:w w:val="95"/>
              </w:rPr>
              <w:t>realizacji</w:t>
            </w:r>
            <w:r w:rsidRPr="00D7596A">
              <w:rPr>
                <w:color w:val="212121"/>
                <w:spacing w:val="-24"/>
                <w:w w:val="95"/>
              </w:rPr>
              <w:t xml:space="preserve"> </w:t>
            </w:r>
            <w:r w:rsidRPr="00D7596A">
              <w:rPr>
                <w:color w:val="212121"/>
                <w:spacing w:val="-3"/>
                <w:w w:val="95"/>
              </w:rPr>
              <w:t>celów</w:t>
            </w:r>
          </w:p>
          <w:p w:rsidR="00712D55" w:rsidRDefault="00712D55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spacing w:line="232" w:lineRule="exact"/>
              <w:rPr>
                <w:b/>
              </w:rPr>
            </w:pPr>
            <w:r w:rsidRPr="00D7596A">
              <w:rPr>
                <w:color w:val="212121"/>
                <w:spacing w:val="-3"/>
              </w:rPr>
              <w:t>Motywowanie</w:t>
            </w:r>
            <w:r w:rsidRPr="00D7596A">
              <w:rPr>
                <w:color w:val="212121"/>
                <w:spacing w:val="-11"/>
              </w:rPr>
              <w:t xml:space="preserve"> </w:t>
            </w:r>
            <w:r w:rsidRPr="00D7596A">
              <w:rPr>
                <w:color w:val="212121"/>
                <w:spacing w:val="-3"/>
              </w:rPr>
              <w:t>innych</w:t>
            </w:r>
          </w:p>
        </w:tc>
        <w:tc>
          <w:tcPr>
            <w:tcW w:w="1418" w:type="dxa"/>
          </w:tcPr>
          <w:p w:rsidR="00712D55" w:rsidRDefault="00712D55">
            <w:pPr>
              <w:pStyle w:val="TableParagraph"/>
              <w:ind w:left="107" w:firstLine="0"/>
              <w:rPr>
                <w:b/>
              </w:rPr>
            </w:pPr>
            <w:r>
              <w:rPr>
                <w:b/>
                <w:color w:val="212121"/>
                <w:w w:val="94"/>
              </w:rPr>
              <w:t>2</w:t>
            </w:r>
          </w:p>
        </w:tc>
        <w:tc>
          <w:tcPr>
            <w:tcW w:w="1456" w:type="dxa"/>
          </w:tcPr>
          <w:p w:rsidR="00712D55" w:rsidRPr="00712D55" w:rsidRDefault="00712D55">
            <w:pPr>
              <w:pStyle w:val="TableParagraph"/>
              <w:ind w:left="107" w:firstLine="0"/>
              <w:rPr>
                <w:color w:val="212121"/>
                <w:w w:val="94"/>
              </w:rPr>
            </w:pPr>
            <w:r w:rsidRPr="00712D55">
              <w:rPr>
                <w:color w:val="212121"/>
                <w:w w:val="94"/>
              </w:rPr>
              <w:t>12:30 -14:30</w:t>
            </w:r>
          </w:p>
        </w:tc>
      </w:tr>
      <w:tr w:rsidR="00AB3402" w:rsidTr="00AB3402">
        <w:trPr>
          <w:trHeight w:val="405"/>
        </w:trPr>
        <w:tc>
          <w:tcPr>
            <w:tcW w:w="9577" w:type="dxa"/>
            <w:gridSpan w:val="3"/>
          </w:tcPr>
          <w:p w:rsidR="00AB3402" w:rsidRPr="00712D55" w:rsidRDefault="00AB3402" w:rsidP="00AB3402">
            <w:pPr>
              <w:pStyle w:val="TableParagraph"/>
              <w:ind w:left="107" w:firstLine="0"/>
              <w:jc w:val="center"/>
              <w:rPr>
                <w:color w:val="212121"/>
                <w:w w:val="94"/>
              </w:rPr>
            </w:pPr>
            <w:r w:rsidRPr="00712D55">
              <w:rPr>
                <w:b/>
                <w:color w:val="212121"/>
                <w:w w:val="95"/>
                <w:sz w:val="24"/>
              </w:rPr>
              <w:t xml:space="preserve">Przerwa </w:t>
            </w:r>
            <w:r>
              <w:rPr>
                <w:b/>
                <w:color w:val="212121"/>
                <w:w w:val="95"/>
                <w:sz w:val="24"/>
              </w:rPr>
              <w:t>kawowa</w:t>
            </w:r>
          </w:p>
        </w:tc>
      </w:tr>
      <w:tr w:rsidR="00712D55" w:rsidTr="00712D55">
        <w:trPr>
          <w:trHeight w:val="1548"/>
        </w:trPr>
        <w:tc>
          <w:tcPr>
            <w:tcW w:w="6703" w:type="dxa"/>
          </w:tcPr>
          <w:p w:rsidR="00712D55" w:rsidRPr="00D7596A" w:rsidRDefault="00712D55">
            <w:pPr>
              <w:pStyle w:val="TableParagraph"/>
              <w:ind w:left="107" w:firstLine="0"/>
            </w:pPr>
            <w:r w:rsidRPr="00D7596A">
              <w:rPr>
                <w:color w:val="212121"/>
              </w:rPr>
              <w:t>Kreatywność</w:t>
            </w:r>
          </w:p>
          <w:p w:rsidR="00712D55" w:rsidRPr="00D7596A" w:rsidRDefault="00712D55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before="6"/>
            </w:pPr>
            <w:r w:rsidRPr="00D7596A">
              <w:rPr>
                <w:color w:val="212121"/>
              </w:rPr>
              <w:t>Własna</w:t>
            </w:r>
            <w:r w:rsidRPr="00D7596A">
              <w:rPr>
                <w:color w:val="212121"/>
                <w:spacing w:val="-13"/>
              </w:rPr>
              <w:t xml:space="preserve"> </w:t>
            </w:r>
            <w:r w:rsidRPr="00D7596A">
              <w:rPr>
                <w:color w:val="212121"/>
              </w:rPr>
              <w:t>–</w:t>
            </w:r>
            <w:r w:rsidRPr="00D7596A">
              <w:rPr>
                <w:color w:val="212121"/>
                <w:spacing w:val="-12"/>
              </w:rPr>
              <w:t xml:space="preserve"> </w:t>
            </w:r>
            <w:r w:rsidRPr="00D7596A">
              <w:rPr>
                <w:color w:val="212121"/>
              </w:rPr>
              <w:t>jak</w:t>
            </w:r>
            <w:r w:rsidRPr="00D7596A">
              <w:rPr>
                <w:color w:val="212121"/>
                <w:spacing w:val="-12"/>
              </w:rPr>
              <w:t xml:space="preserve"> </w:t>
            </w:r>
            <w:r w:rsidRPr="00D7596A">
              <w:rPr>
                <w:color w:val="212121"/>
              </w:rPr>
              <w:t>ją</w:t>
            </w:r>
            <w:r w:rsidRPr="00D7596A">
              <w:rPr>
                <w:color w:val="212121"/>
                <w:spacing w:val="-12"/>
              </w:rPr>
              <w:t xml:space="preserve"> </w:t>
            </w:r>
            <w:r w:rsidRPr="00D7596A">
              <w:rPr>
                <w:color w:val="212121"/>
              </w:rPr>
              <w:t>rozwijać</w:t>
            </w:r>
          </w:p>
          <w:p w:rsidR="00712D55" w:rsidRPr="00D7596A" w:rsidRDefault="00712D55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before="10" w:line="247" w:lineRule="auto"/>
              <w:ind w:right="1390"/>
            </w:pPr>
            <w:r w:rsidRPr="00D7596A">
              <w:rPr>
                <w:color w:val="212121"/>
                <w:w w:val="90"/>
              </w:rPr>
              <w:t xml:space="preserve">Kreatywność u </w:t>
            </w:r>
            <w:r w:rsidRPr="00D7596A">
              <w:rPr>
                <w:color w:val="212121"/>
                <w:spacing w:val="-4"/>
                <w:w w:val="90"/>
              </w:rPr>
              <w:t xml:space="preserve">innych </w:t>
            </w:r>
            <w:r w:rsidRPr="00D7596A">
              <w:rPr>
                <w:color w:val="212121"/>
                <w:w w:val="90"/>
              </w:rPr>
              <w:t>– jak wpływać na</w:t>
            </w:r>
            <w:r w:rsidRPr="00D7596A">
              <w:rPr>
                <w:color w:val="212121"/>
                <w:spacing w:val="-33"/>
                <w:w w:val="90"/>
              </w:rPr>
              <w:t xml:space="preserve"> </w:t>
            </w:r>
            <w:r w:rsidRPr="00D7596A">
              <w:rPr>
                <w:color w:val="212121"/>
                <w:spacing w:val="-3"/>
                <w:w w:val="90"/>
              </w:rPr>
              <w:t xml:space="preserve">rozwój </w:t>
            </w:r>
            <w:r w:rsidRPr="00D7596A">
              <w:rPr>
                <w:color w:val="212121"/>
              </w:rPr>
              <w:t>kreatywności w</w:t>
            </w:r>
            <w:r w:rsidRPr="00D7596A">
              <w:rPr>
                <w:color w:val="212121"/>
                <w:spacing w:val="-27"/>
              </w:rPr>
              <w:t xml:space="preserve"> </w:t>
            </w:r>
            <w:r w:rsidRPr="00D7596A">
              <w:rPr>
                <w:color w:val="212121"/>
              </w:rPr>
              <w:t>zespole</w:t>
            </w:r>
          </w:p>
          <w:p w:rsidR="00712D55" w:rsidRPr="00D7596A" w:rsidRDefault="00712D55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before="1"/>
            </w:pPr>
            <w:r w:rsidRPr="00D7596A">
              <w:rPr>
                <w:color w:val="212121"/>
                <w:spacing w:val="-5"/>
              </w:rPr>
              <w:t>Test</w:t>
            </w:r>
            <w:r w:rsidRPr="00D7596A">
              <w:rPr>
                <w:color w:val="212121"/>
                <w:spacing w:val="-9"/>
              </w:rPr>
              <w:t xml:space="preserve"> </w:t>
            </w:r>
            <w:r w:rsidRPr="00D7596A">
              <w:rPr>
                <w:color w:val="212121"/>
              </w:rPr>
              <w:t>wiedzy</w:t>
            </w:r>
          </w:p>
          <w:p w:rsidR="00712D55" w:rsidRDefault="00712D55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line="232" w:lineRule="exact"/>
              <w:rPr>
                <w:b/>
              </w:rPr>
            </w:pPr>
            <w:r w:rsidRPr="00D7596A">
              <w:rPr>
                <w:color w:val="212121"/>
                <w:spacing w:val="-3"/>
              </w:rPr>
              <w:t>Podsumowanie</w:t>
            </w:r>
            <w:r w:rsidRPr="00D7596A">
              <w:rPr>
                <w:color w:val="212121"/>
                <w:spacing w:val="-17"/>
              </w:rPr>
              <w:t xml:space="preserve"> </w:t>
            </w:r>
            <w:r w:rsidRPr="00D7596A">
              <w:rPr>
                <w:color w:val="212121"/>
              </w:rPr>
              <w:t>i</w:t>
            </w:r>
            <w:r w:rsidRPr="00D7596A">
              <w:rPr>
                <w:color w:val="212121"/>
                <w:spacing w:val="-17"/>
              </w:rPr>
              <w:t xml:space="preserve"> </w:t>
            </w:r>
            <w:r w:rsidRPr="00D7596A">
              <w:rPr>
                <w:color w:val="212121"/>
              </w:rPr>
              <w:t>zakończenie</w:t>
            </w:r>
            <w:r w:rsidRPr="00D7596A">
              <w:rPr>
                <w:color w:val="212121"/>
                <w:spacing w:val="-17"/>
              </w:rPr>
              <w:t xml:space="preserve"> </w:t>
            </w:r>
            <w:r w:rsidRPr="00D7596A">
              <w:rPr>
                <w:color w:val="212121"/>
              </w:rPr>
              <w:t>szkolenia</w:t>
            </w:r>
          </w:p>
        </w:tc>
        <w:tc>
          <w:tcPr>
            <w:tcW w:w="1418" w:type="dxa"/>
          </w:tcPr>
          <w:p w:rsidR="00712D55" w:rsidRDefault="00712D55">
            <w:pPr>
              <w:pStyle w:val="TableParagraph"/>
              <w:ind w:left="107" w:firstLine="0"/>
              <w:rPr>
                <w:b/>
              </w:rPr>
            </w:pPr>
            <w:r>
              <w:rPr>
                <w:b/>
                <w:color w:val="212121"/>
                <w:w w:val="94"/>
              </w:rPr>
              <w:t>2</w:t>
            </w:r>
          </w:p>
        </w:tc>
        <w:tc>
          <w:tcPr>
            <w:tcW w:w="1456" w:type="dxa"/>
          </w:tcPr>
          <w:p w:rsidR="00712D55" w:rsidRPr="00712D55" w:rsidRDefault="00712D55">
            <w:pPr>
              <w:pStyle w:val="TableParagraph"/>
              <w:ind w:left="107" w:firstLine="0"/>
              <w:rPr>
                <w:color w:val="212121"/>
                <w:w w:val="94"/>
              </w:rPr>
            </w:pPr>
            <w:r w:rsidRPr="00712D55">
              <w:rPr>
                <w:color w:val="212121"/>
                <w:w w:val="94"/>
              </w:rPr>
              <w:t>14:40 – 16:40</w:t>
            </w:r>
          </w:p>
        </w:tc>
      </w:tr>
    </w:tbl>
    <w:p w:rsidR="00C72C83" w:rsidRDefault="00C72C83"/>
    <w:sectPr w:rsidR="00C72C83" w:rsidSect="00650A77">
      <w:type w:val="continuous"/>
      <w:pgSz w:w="11910" w:h="16840"/>
      <w:pgMar w:top="420" w:right="1340" w:bottom="280" w:left="12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C3E4E"/>
    <w:multiLevelType w:val="hybridMultilevel"/>
    <w:tmpl w:val="FEAE0F62"/>
    <w:lvl w:ilvl="0" w:tplc="92147F22">
      <w:numFmt w:val="bullet"/>
      <w:lvlText w:val=""/>
      <w:lvlJc w:val="left"/>
      <w:pPr>
        <w:ind w:left="827" w:hanging="360"/>
      </w:pPr>
      <w:rPr>
        <w:rFonts w:ascii="Wingdings" w:eastAsia="Wingdings" w:hAnsi="Wingdings" w:cs="Wingdings" w:hint="default"/>
        <w:color w:val="212121"/>
        <w:w w:val="100"/>
        <w:sz w:val="22"/>
        <w:szCs w:val="22"/>
        <w:lang w:val="pl-PL" w:eastAsia="pl-PL" w:bidi="pl-PL"/>
      </w:rPr>
    </w:lvl>
    <w:lvl w:ilvl="1" w:tplc="A8983900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07E642B4">
      <w:numFmt w:val="bullet"/>
      <w:lvlText w:val="•"/>
      <w:lvlJc w:val="left"/>
      <w:pPr>
        <w:ind w:left="2043" w:hanging="360"/>
      </w:pPr>
      <w:rPr>
        <w:rFonts w:hint="default"/>
        <w:lang w:val="pl-PL" w:eastAsia="pl-PL" w:bidi="pl-PL"/>
      </w:rPr>
    </w:lvl>
    <w:lvl w:ilvl="3" w:tplc="7F42AAAA">
      <w:numFmt w:val="bullet"/>
      <w:lvlText w:val="•"/>
      <w:lvlJc w:val="left"/>
      <w:pPr>
        <w:ind w:left="2655" w:hanging="360"/>
      </w:pPr>
      <w:rPr>
        <w:rFonts w:hint="default"/>
        <w:lang w:val="pl-PL" w:eastAsia="pl-PL" w:bidi="pl-PL"/>
      </w:rPr>
    </w:lvl>
    <w:lvl w:ilvl="4" w:tplc="A5565A66">
      <w:numFmt w:val="bullet"/>
      <w:lvlText w:val="•"/>
      <w:lvlJc w:val="left"/>
      <w:pPr>
        <w:ind w:left="3267" w:hanging="360"/>
      </w:pPr>
      <w:rPr>
        <w:rFonts w:hint="default"/>
        <w:lang w:val="pl-PL" w:eastAsia="pl-PL" w:bidi="pl-PL"/>
      </w:rPr>
    </w:lvl>
    <w:lvl w:ilvl="5" w:tplc="55E45FA6">
      <w:numFmt w:val="bullet"/>
      <w:lvlText w:val="•"/>
      <w:lvlJc w:val="left"/>
      <w:pPr>
        <w:ind w:left="3879" w:hanging="360"/>
      </w:pPr>
      <w:rPr>
        <w:rFonts w:hint="default"/>
        <w:lang w:val="pl-PL" w:eastAsia="pl-PL" w:bidi="pl-PL"/>
      </w:rPr>
    </w:lvl>
    <w:lvl w:ilvl="6" w:tplc="FE3A8FA4">
      <w:numFmt w:val="bullet"/>
      <w:lvlText w:val="•"/>
      <w:lvlJc w:val="left"/>
      <w:pPr>
        <w:ind w:left="4491" w:hanging="360"/>
      </w:pPr>
      <w:rPr>
        <w:rFonts w:hint="default"/>
        <w:lang w:val="pl-PL" w:eastAsia="pl-PL" w:bidi="pl-PL"/>
      </w:rPr>
    </w:lvl>
    <w:lvl w:ilvl="7" w:tplc="17101E04">
      <w:numFmt w:val="bullet"/>
      <w:lvlText w:val="•"/>
      <w:lvlJc w:val="left"/>
      <w:pPr>
        <w:ind w:left="5103" w:hanging="360"/>
      </w:pPr>
      <w:rPr>
        <w:rFonts w:hint="default"/>
        <w:lang w:val="pl-PL" w:eastAsia="pl-PL" w:bidi="pl-PL"/>
      </w:rPr>
    </w:lvl>
    <w:lvl w:ilvl="8" w:tplc="C464A39C">
      <w:numFmt w:val="bullet"/>
      <w:lvlText w:val="•"/>
      <w:lvlJc w:val="left"/>
      <w:pPr>
        <w:ind w:left="5715" w:hanging="360"/>
      </w:pPr>
      <w:rPr>
        <w:rFonts w:hint="default"/>
        <w:lang w:val="pl-PL" w:eastAsia="pl-PL" w:bidi="pl-PL"/>
      </w:rPr>
    </w:lvl>
  </w:abstractNum>
  <w:abstractNum w:abstractNumId="1">
    <w:nsid w:val="72416A50"/>
    <w:multiLevelType w:val="hybridMultilevel"/>
    <w:tmpl w:val="75D84826"/>
    <w:lvl w:ilvl="0" w:tplc="2A0462A0">
      <w:numFmt w:val="bullet"/>
      <w:lvlText w:val=""/>
      <w:lvlJc w:val="left"/>
      <w:pPr>
        <w:ind w:left="827" w:hanging="360"/>
      </w:pPr>
      <w:rPr>
        <w:rFonts w:ascii="Wingdings" w:eastAsia="Wingdings" w:hAnsi="Wingdings" w:cs="Wingdings" w:hint="default"/>
        <w:color w:val="212121"/>
        <w:w w:val="100"/>
        <w:sz w:val="22"/>
        <w:szCs w:val="22"/>
        <w:lang w:val="pl-PL" w:eastAsia="pl-PL" w:bidi="pl-PL"/>
      </w:rPr>
    </w:lvl>
    <w:lvl w:ilvl="1" w:tplc="04BE4ADE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AA86745A">
      <w:numFmt w:val="bullet"/>
      <w:lvlText w:val="•"/>
      <w:lvlJc w:val="left"/>
      <w:pPr>
        <w:ind w:left="2043" w:hanging="360"/>
      </w:pPr>
      <w:rPr>
        <w:rFonts w:hint="default"/>
        <w:lang w:val="pl-PL" w:eastAsia="pl-PL" w:bidi="pl-PL"/>
      </w:rPr>
    </w:lvl>
    <w:lvl w:ilvl="3" w:tplc="173240B0">
      <w:numFmt w:val="bullet"/>
      <w:lvlText w:val="•"/>
      <w:lvlJc w:val="left"/>
      <w:pPr>
        <w:ind w:left="2655" w:hanging="360"/>
      </w:pPr>
      <w:rPr>
        <w:rFonts w:hint="default"/>
        <w:lang w:val="pl-PL" w:eastAsia="pl-PL" w:bidi="pl-PL"/>
      </w:rPr>
    </w:lvl>
    <w:lvl w:ilvl="4" w:tplc="0F5213B8">
      <w:numFmt w:val="bullet"/>
      <w:lvlText w:val="•"/>
      <w:lvlJc w:val="left"/>
      <w:pPr>
        <w:ind w:left="3267" w:hanging="360"/>
      </w:pPr>
      <w:rPr>
        <w:rFonts w:hint="default"/>
        <w:lang w:val="pl-PL" w:eastAsia="pl-PL" w:bidi="pl-PL"/>
      </w:rPr>
    </w:lvl>
    <w:lvl w:ilvl="5" w:tplc="C340F49C">
      <w:numFmt w:val="bullet"/>
      <w:lvlText w:val="•"/>
      <w:lvlJc w:val="left"/>
      <w:pPr>
        <w:ind w:left="3879" w:hanging="360"/>
      </w:pPr>
      <w:rPr>
        <w:rFonts w:hint="default"/>
        <w:lang w:val="pl-PL" w:eastAsia="pl-PL" w:bidi="pl-PL"/>
      </w:rPr>
    </w:lvl>
    <w:lvl w:ilvl="6" w:tplc="875423A0">
      <w:numFmt w:val="bullet"/>
      <w:lvlText w:val="•"/>
      <w:lvlJc w:val="left"/>
      <w:pPr>
        <w:ind w:left="4491" w:hanging="360"/>
      </w:pPr>
      <w:rPr>
        <w:rFonts w:hint="default"/>
        <w:lang w:val="pl-PL" w:eastAsia="pl-PL" w:bidi="pl-PL"/>
      </w:rPr>
    </w:lvl>
    <w:lvl w:ilvl="7" w:tplc="20C0F106">
      <w:numFmt w:val="bullet"/>
      <w:lvlText w:val="•"/>
      <w:lvlJc w:val="left"/>
      <w:pPr>
        <w:ind w:left="5103" w:hanging="360"/>
      </w:pPr>
      <w:rPr>
        <w:rFonts w:hint="default"/>
        <w:lang w:val="pl-PL" w:eastAsia="pl-PL" w:bidi="pl-PL"/>
      </w:rPr>
    </w:lvl>
    <w:lvl w:ilvl="8" w:tplc="34C6E68C">
      <w:numFmt w:val="bullet"/>
      <w:lvlText w:val="•"/>
      <w:lvlJc w:val="left"/>
      <w:pPr>
        <w:ind w:left="5715" w:hanging="360"/>
      </w:pPr>
      <w:rPr>
        <w:rFonts w:hint="default"/>
        <w:lang w:val="pl-PL" w:eastAsia="pl-PL" w:bidi="pl-PL"/>
      </w:rPr>
    </w:lvl>
  </w:abstractNum>
  <w:abstractNum w:abstractNumId="2">
    <w:nsid w:val="744417EC"/>
    <w:multiLevelType w:val="hybridMultilevel"/>
    <w:tmpl w:val="C85AD4DA"/>
    <w:lvl w:ilvl="0" w:tplc="5F54B0E0">
      <w:numFmt w:val="bullet"/>
      <w:lvlText w:val=""/>
      <w:lvlJc w:val="left"/>
      <w:pPr>
        <w:ind w:left="827" w:hanging="360"/>
      </w:pPr>
      <w:rPr>
        <w:rFonts w:ascii="Wingdings" w:eastAsia="Wingdings" w:hAnsi="Wingdings" w:cs="Wingdings" w:hint="default"/>
        <w:color w:val="212121"/>
        <w:w w:val="100"/>
        <w:sz w:val="22"/>
        <w:szCs w:val="22"/>
        <w:lang w:val="pl-PL" w:eastAsia="pl-PL" w:bidi="pl-PL"/>
      </w:rPr>
    </w:lvl>
    <w:lvl w:ilvl="1" w:tplc="0E063BE4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E884A2EA">
      <w:numFmt w:val="bullet"/>
      <w:lvlText w:val="•"/>
      <w:lvlJc w:val="left"/>
      <w:pPr>
        <w:ind w:left="2043" w:hanging="360"/>
      </w:pPr>
      <w:rPr>
        <w:rFonts w:hint="default"/>
        <w:lang w:val="pl-PL" w:eastAsia="pl-PL" w:bidi="pl-PL"/>
      </w:rPr>
    </w:lvl>
    <w:lvl w:ilvl="3" w:tplc="72F0BB18">
      <w:numFmt w:val="bullet"/>
      <w:lvlText w:val="•"/>
      <w:lvlJc w:val="left"/>
      <w:pPr>
        <w:ind w:left="2655" w:hanging="360"/>
      </w:pPr>
      <w:rPr>
        <w:rFonts w:hint="default"/>
        <w:lang w:val="pl-PL" w:eastAsia="pl-PL" w:bidi="pl-PL"/>
      </w:rPr>
    </w:lvl>
    <w:lvl w:ilvl="4" w:tplc="F6001964">
      <w:numFmt w:val="bullet"/>
      <w:lvlText w:val="•"/>
      <w:lvlJc w:val="left"/>
      <w:pPr>
        <w:ind w:left="3267" w:hanging="360"/>
      </w:pPr>
      <w:rPr>
        <w:rFonts w:hint="default"/>
        <w:lang w:val="pl-PL" w:eastAsia="pl-PL" w:bidi="pl-PL"/>
      </w:rPr>
    </w:lvl>
    <w:lvl w:ilvl="5" w:tplc="7F984814">
      <w:numFmt w:val="bullet"/>
      <w:lvlText w:val="•"/>
      <w:lvlJc w:val="left"/>
      <w:pPr>
        <w:ind w:left="3879" w:hanging="360"/>
      </w:pPr>
      <w:rPr>
        <w:rFonts w:hint="default"/>
        <w:lang w:val="pl-PL" w:eastAsia="pl-PL" w:bidi="pl-PL"/>
      </w:rPr>
    </w:lvl>
    <w:lvl w:ilvl="6" w:tplc="AD007724">
      <w:numFmt w:val="bullet"/>
      <w:lvlText w:val="•"/>
      <w:lvlJc w:val="left"/>
      <w:pPr>
        <w:ind w:left="4491" w:hanging="360"/>
      </w:pPr>
      <w:rPr>
        <w:rFonts w:hint="default"/>
        <w:lang w:val="pl-PL" w:eastAsia="pl-PL" w:bidi="pl-PL"/>
      </w:rPr>
    </w:lvl>
    <w:lvl w:ilvl="7" w:tplc="4594BA14">
      <w:numFmt w:val="bullet"/>
      <w:lvlText w:val="•"/>
      <w:lvlJc w:val="left"/>
      <w:pPr>
        <w:ind w:left="5103" w:hanging="360"/>
      </w:pPr>
      <w:rPr>
        <w:rFonts w:hint="default"/>
        <w:lang w:val="pl-PL" w:eastAsia="pl-PL" w:bidi="pl-PL"/>
      </w:rPr>
    </w:lvl>
    <w:lvl w:ilvl="8" w:tplc="1AE2C102">
      <w:numFmt w:val="bullet"/>
      <w:lvlText w:val="•"/>
      <w:lvlJc w:val="left"/>
      <w:pPr>
        <w:ind w:left="5715" w:hanging="360"/>
      </w:pPr>
      <w:rPr>
        <w:rFonts w:hint="default"/>
        <w:lang w:val="pl-PL" w:eastAsia="pl-PL" w:bidi="pl-PL"/>
      </w:rPr>
    </w:lvl>
  </w:abstractNum>
  <w:abstractNum w:abstractNumId="3">
    <w:nsid w:val="7C064455"/>
    <w:multiLevelType w:val="hybridMultilevel"/>
    <w:tmpl w:val="4D2612C0"/>
    <w:lvl w:ilvl="0" w:tplc="AA7AB862">
      <w:numFmt w:val="bullet"/>
      <w:lvlText w:val=""/>
      <w:lvlJc w:val="left"/>
      <w:pPr>
        <w:ind w:left="827" w:hanging="360"/>
      </w:pPr>
      <w:rPr>
        <w:rFonts w:ascii="Wingdings" w:eastAsia="Wingdings" w:hAnsi="Wingdings" w:cs="Wingdings" w:hint="default"/>
        <w:color w:val="212121"/>
        <w:w w:val="100"/>
        <w:sz w:val="22"/>
        <w:szCs w:val="22"/>
        <w:lang w:val="pl-PL" w:eastAsia="pl-PL" w:bidi="pl-PL"/>
      </w:rPr>
    </w:lvl>
    <w:lvl w:ilvl="1" w:tplc="19A05952">
      <w:numFmt w:val="bullet"/>
      <w:lvlText w:val="•"/>
      <w:lvlJc w:val="left"/>
      <w:pPr>
        <w:ind w:left="1431" w:hanging="360"/>
      </w:pPr>
      <w:rPr>
        <w:rFonts w:hint="default"/>
        <w:lang w:val="pl-PL" w:eastAsia="pl-PL" w:bidi="pl-PL"/>
      </w:rPr>
    </w:lvl>
    <w:lvl w:ilvl="2" w:tplc="02EA2310">
      <w:numFmt w:val="bullet"/>
      <w:lvlText w:val="•"/>
      <w:lvlJc w:val="left"/>
      <w:pPr>
        <w:ind w:left="2043" w:hanging="360"/>
      </w:pPr>
      <w:rPr>
        <w:rFonts w:hint="default"/>
        <w:lang w:val="pl-PL" w:eastAsia="pl-PL" w:bidi="pl-PL"/>
      </w:rPr>
    </w:lvl>
    <w:lvl w:ilvl="3" w:tplc="66E84A8C">
      <w:numFmt w:val="bullet"/>
      <w:lvlText w:val="•"/>
      <w:lvlJc w:val="left"/>
      <w:pPr>
        <w:ind w:left="2655" w:hanging="360"/>
      </w:pPr>
      <w:rPr>
        <w:rFonts w:hint="default"/>
        <w:lang w:val="pl-PL" w:eastAsia="pl-PL" w:bidi="pl-PL"/>
      </w:rPr>
    </w:lvl>
    <w:lvl w:ilvl="4" w:tplc="2D9C15DE">
      <w:numFmt w:val="bullet"/>
      <w:lvlText w:val="•"/>
      <w:lvlJc w:val="left"/>
      <w:pPr>
        <w:ind w:left="3267" w:hanging="360"/>
      </w:pPr>
      <w:rPr>
        <w:rFonts w:hint="default"/>
        <w:lang w:val="pl-PL" w:eastAsia="pl-PL" w:bidi="pl-PL"/>
      </w:rPr>
    </w:lvl>
    <w:lvl w:ilvl="5" w:tplc="2AF8C8EA">
      <w:numFmt w:val="bullet"/>
      <w:lvlText w:val="•"/>
      <w:lvlJc w:val="left"/>
      <w:pPr>
        <w:ind w:left="3879" w:hanging="360"/>
      </w:pPr>
      <w:rPr>
        <w:rFonts w:hint="default"/>
        <w:lang w:val="pl-PL" w:eastAsia="pl-PL" w:bidi="pl-PL"/>
      </w:rPr>
    </w:lvl>
    <w:lvl w:ilvl="6" w:tplc="6732843A">
      <w:numFmt w:val="bullet"/>
      <w:lvlText w:val="•"/>
      <w:lvlJc w:val="left"/>
      <w:pPr>
        <w:ind w:left="4491" w:hanging="360"/>
      </w:pPr>
      <w:rPr>
        <w:rFonts w:hint="default"/>
        <w:lang w:val="pl-PL" w:eastAsia="pl-PL" w:bidi="pl-PL"/>
      </w:rPr>
    </w:lvl>
    <w:lvl w:ilvl="7" w:tplc="4510C554">
      <w:numFmt w:val="bullet"/>
      <w:lvlText w:val="•"/>
      <w:lvlJc w:val="left"/>
      <w:pPr>
        <w:ind w:left="5103" w:hanging="360"/>
      </w:pPr>
      <w:rPr>
        <w:rFonts w:hint="default"/>
        <w:lang w:val="pl-PL" w:eastAsia="pl-PL" w:bidi="pl-PL"/>
      </w:rPr>
    </w:lvl>
    <w:lvl w:ilvl="8" w:tplc="B79C49A0">
      <w:numFmt w:val="bullet"/>
      <w:lvlText w:val="•"/>
      <w:lvlJc w:val="left"/>
      <w:pPr>
        <w:ind w:left="5715" w:hanging="360"/>
      </w:pPr>
      <w:rPr>
        <w:rFonts w:hint="default"/>
        <w:lang w:val="pl-PL" w:eastAsia="pl-PL" w:bidi="pl-PL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</w:compat>
  <w:rsids>
    <w:rsidRoot w:val="00650A77"/>
    <w:rsid w:val="00203FAE"/>
    <w:rsid w:val="00650A77"/>
    <w:rsid w:val="00712D55"/>
    <w:rsid w:val="009271C2"/>
    <w:rsid w:val="00AB3402"/>
    <w:rsid w:val="00C72C83"/>
    <w:rsid w:val="00CC0A1D"/>
    <w:rsid w:val="00D75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650A77"/>
    <w:rPr>
      <w:rFonts w:ascii="Georgia" w:eastAsia="Georgia" w:hAnsi="Georgia" w:cs="Georgia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50A7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650A77"/>
  </w:style>
  <w:style w:type="paragraph" w:styleId="Akapitzlist">
    <w:name w:val="List Paragraph"/>
    <w:basedOn w:val="Normalny"/>
    <w:uiPriority w:val="1"/>
    <w:qFormat/>
    <w:rsid w:val="00650A77"/>
  </w:style>
  <w:style w:type="paragraph" w:customStyle="1" w:styleId="TableParagraph">
    <w:name w:val="Table Paragraph"/>
    <w:basedOn w:val="Normalny"/>
    <w:uiPriority w:val="1"/>
    <w:qFormat/>
    <w:rsid w:val="00650A77"/>
    <w:pPr>
      <w:spacing w:before="7"/>
      <w:ind w:left="827" w:hanging="3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205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</dc:creator>
  <cp:lastModifiedBy>optiplex</cp:lastModifiedBy>
  <cp:revision>6</cp:revision>
  <dcterms:created xsi:type="dcterms:W3CDTF">2019-05-06T09:19:00Z</dcterms:created>
  <dcterms:modified xsi:type="dcterms:W3CDTF">2019-05-06T10:02:00Z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2019-05-06T00:00:00Z</vt:filetime>
  </property>
</Properties>
</file>